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B6" w:rsidRPr="00C426E8" w:rsidRDefault="00A75B1F" w:rsidP="00525E49">
      <w:pPr>
        <w:jc w:val="center"/>
        <w:rPr>
          <w:rFonts w:ascii="Arial" w:hAnsi="Arial" w:cs="Arial"/>
          <w:sz w:val="16"/>
          <w:szCs w:val="16"/>
        </w:rPr>
      </w:pPr>
      <w:r w:rsidRPr="00C426E8">
        <w:rPr>
          <w:rFonts w:ascii="Arial" w:hAnsi="Arial" w:cs="Arial"/>
          <w:sz w:val="16"/>
          <w:szCs w:val="16"/>
        </w:rPr>
        <w:t>Lesson Plan</w:t>
      </w:r>
    </w:p>
    <w:p w:rsidR="007E09CD" w:rsidRPr="00C426E8" w:rsidRDefault="007E09CD" w:rsidP="00981102">
      <w:pPr>
        <w:spacing w:after="0"/>
        <w:rPr>
          <w:rFonts w:ascii="Arial" w:hAnsi="Arial" w:cs="Arial"/>
          <w:sz w:val="16"/>
          <w:szCs w:val="16"/>
        </w:rPr>
      </w:pPr>
      <w:r w:rsidRPr="00C426E8">
        <w:rPr>
          <w:rFonts w:ascii="Arial" w:hAnsi="Arial" w:cs="Arial"/>
          <w:sz w:val="16"/>
          <w:szCs w:val="16"/>
        </w:rPr>
        <w:t>Name of faculty</w:t>
      </w:r>
      <w:r w:rsidR="00981102" w:rsidRPr="00C426E8">
        <w:rPr>
          <w:rFonts w:ascii="Arial" w:hAnsi="Arial" w:cs="Arial"/>
          <w:sz w:val="16"/>
          <w:szCs w:val="16"/>
        </w:rPr>
        <w:tab/>
      </w:r>
      <w:r w:rsidRPr="00C426E8">
        <w:rPr>
          <w:rFonts w:ascii="Arial" w:hAnsi="Arial" w:cs="Arial"/>
          <w:sz w:val="16"/>
          <w:szCs w:val="16"/>
        </w:rPr>
        <w:t>:</w:t>
      </w:r>
      <w:r w:rsidR="00655C46" w:rsidRPr="00C426E8">
        <w:rPr>
          <w:rFonts w:ascii="Arial" w:hAnsi="Arial" w:cs="Arial"/>
          <w:sz w:val="16"/>
          <w:szCs w:val="16"/>
        </w:rPr>
        <w:t xml:space="preserve">          Mr. Surender</w:t>
      </w:r>
      <w:r w:rsidR="007917A1">
        <w:rPr>
          <w:rFonts w:ascii="Arial" w:hAnsi="Arial" w:cs="Arial"/>
          <w:sz w:val="16"/>
          <w:szCs w:val="16"/>
        </w:rPr>
        <w:t xml:space="preserve"> Chahal</w:t>
      </w:r>
    </w:p>
    <w:p w:rsidR="007E09CD" w:rsidRPr="00C426E8" w:rsidRDefault="00981102" w:rsidP="00981102">
      <w:pPr>
        <w:spacing w:after="0"/>
        <w:rPr>
          <w:rFonts w:ascii="Arial" w:hAnsi="Arial" w:cs="Arial"/>
          <w:sz w:val="16"/>
          <w:szCs w:val="16"/>
        </w:rPr>
      </w:pPr>
      <w:r w:rsidRPr="00C426E8">
        <w:rPr>
          <w:rFonts w:ascii="Arial" w:hAnsi="Arial" w:cs="Arial"/>
          <w:sz w:val="16"/>
          <w:szCs w:val="16"/>
        </w:rPr>
        <w:t>Discipline</w:t>
      </w:r>
      <w:r w:rsidRPr="00C426E8">
        <w:rPr>
          <w:rFonts w:ascii="Arial" w:hAnsi="Arial" w:cs="Arial"/>
          <w:sz w:val="16"/>
          <w:szCs w:val="16"/>
        </w:rPr>
        <w:tab/>
      </w:r>
      <w:r w:rsidRPr="00C426E8">
        <w:rPr>
          <w:rFonts w:ascii="Arial" w:hAnsi="Arial" w:cs="Arial"/>
          <w:sz w:val="16"/>
          <w:szCs w:val="16"/>
        </w:rPr>
        <w:tab/>
        <w:t>:</w:t>
      </w:r>
      <w:r w:rsidR="00916D06" w:rsidRPr="00C426E8">
        <w:rPr>
          <w:rFonts w:ascii="Arial" w:hAnsi="Arial" w:cs="Arial"/>
          <w:sz w:val="16"/>
          <w:szCs w:val="16"/>
        </w:rPr>
        <w:t xml:space="preserve">          </w:t>
      </w:r>
      <w:r w:rsidR="00357ED6" w:rsidRPr="00C426E8">
        <w:rPr>
          <w:rFonts w:ascii="Arial" w:hAnsi="Arial" w:cs="Arial"/>
          <w:sz w:val="16"/>
          <w:szCs w:val="16"/>
        </w:rPr>
        <w:t>Electrical Engineering</w:t>
      </w:r>
    </w:p>
    <w:p w:rsidR="00981102" w:rsidRPr="00C426E8" w:rsidRDefault="00981102" w:rsidP="00981102">
      <w:pPr>
        <w:spacing w:after="0"/>
        <w:rPr>
          <w:rFonts w:ascii="Arial" w:hAnsi="Arial" w:cs="Arial"/>
          <w:sz w:val="16"/>
          <w:szCs w:val="16"/>
        </w:rPr>
      </w:pPr>
      <w:r w:rsidRPr="00C426E8">
        <w:rPr>
          <w:rFonts w:ascii="Arial" w:hAnsi="Arial" w:cs="Arial"/>
          <w:sz w:val="16"/>
          <w:szCs w:val="16"/>
        </w:rPr>
        <w:t>Semester</w:t>
      </w:r>
      <w:r w:rsidRPr="00C426E8">
        <w:rPr>
          <w:rFonts w:ascii="Arial" w:hAnsi="Arial" w:cs="Arial"/>
          <w:sz w:val="16"/>
          <w:szCs w:val="16"/>
        </w:rPr>
        <w:tab/>
      </w:r>
      <w:r w:rsidRPr="00C426E8">
        <w:rPr>
          <w:rFonts w:ascii="Arial" w:hAnsi="Arial" w:cs="Arial"/>
          <w:sz w:val="16"/>
          <w:szCs w:val="16"/>
        </w:rPr>
        <w:tab/>
        <w:t>:</w:t>
      </w:r>
      <w:r w:rsidR="00C33A1F" w:rsidRPr="00C426E8">
        <w:rPr>
          <w:rFonts w:ascii="Arial" w:hAnsi="Arial" w:cs="Arial"/>
          <w:sz w:val="16"/>
          <w:szCs w:val="16"/>
        </w:rPr>
        <w:t xml:space="preserve">          7</w:t>
      </w:r>
      <w:r w:rsidR="00655C46" w:rsidRPr="00C426E8">
        <w:rPr>
          <w:rFonts w:ascii="Arial" w:hAnsi="Arial" w:cs="Arial"/>
          <w:sz w:val="16"/>
          <w:szCs w:val="16"/>
        </w:rPr>
        <w:t>th</w:t>
      </w:r>
    </w:p>
    <w:p w:rsidR="00981102" w:rsidRPr="00C426E8" w:rsidRDefault="007917A1" w:rsidP="0098110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Subject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81102" w:rsidRPr="00C426E8">
        <w:rPr>
          <w:rFonts w:ascii="Arial" w:hAnsi="Arial" w:cs="Arial"/>
          <w:sz w:val="16"/>
          <w:szCs w:val="16"/>
        </w:rPr>
        <w:t>:</w:t>
      </w:r>
      <w:r w:rsidR="00655C46" w:rsidRPr="00C426E8">
        <w:rPr>
          <w:rFonts w:ascii="Arial" w:hAnsi="Arial" w:cs="Arial"/>
          <w:sz w:val="16"/>
          <w:szCs w:val="16"/>
        </w:rPr>
        <w:t xml:space="preserve">    </w:t>
      </w:r>
      <w:r w:rsidR="00C426E8" w:rsidRPr="00C426E8">
        <w:rPr>
          <w:rFonts w:ascii="Arial" w:hAnsi="Arial" w:cs="Arial"/>
          <w:sz w:val="16"/>
          <w:szCs w:val="16"/>
        </w:rPr>
        <w:t xml:space="preserve">      Power System</w:t>
      </w:r>
      <w:r w:rsidR="00C33A1F" w:rsidRPr="00C426E8">
        <w:rPr>
          <w:rFonts w:ascii="Arial" w:hAnsi="Arial" w:cs="Arial"/>
          <w:sz w:val="16"/>
          <w:szCs w:val="16"/>
        </w:rPr>
        <w:t xml:space="preserve"> Lab (EE-423E</w:t>
      </w:r>
      <w:r w:rsidR="00655C46" w:rsidRPr="00C426E8">
        <w:rPr>
          <w:rFonts w:ascii="Arial" w:hAnsi="Arial" w:cs="Arial"/>
          <w:sz w:val="16"/>
          <w:szCs w:val="16"/>
        </w:rPr>
        <w:t>)</w:t>
      </w:r>
    </w:p>
    <w:p w:rsidR="00C77BEC" w:rsidRPr="00C426E8" w:rsidRDefault="007917A1" w:rsidP="0098110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Lesson plan duration </w:t>
      </w:r>
      <w:r w:rsidR="00C77BEC" w:rsidRPr="00C426E8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   </w:t>
      </w:r>
      <w:r w:rsidR="00916D06" w:rsidRPr="00C426E8">
        <w:rPr>
          <w:rFonts w:ascii="Arial" w:hAnsi="Arial" w:cs="Arial"/>
          <w:sz w:val="16"/>
          <w:szCs w:val="16"/>
        </w:rPr>
        <w:t xml:space="preserve"> </w:t>
      </w:r>
      <w:r w:rsidR="00F4646D" w:rsidRPr="00C426E8">
        <w:rPr>
          <w:rFonts w:ascii="Arial" w:hAnsi="Arial" w:cs="Arial"/>
          <w:sz w:val="16"/>
          <w:szCs w:val="16"/>
        </w:rPr>
        <w:t xml:space="preserve">15 weeks </w:t>
      </w:r>
      <w:r w:rsidR="00C77BEC" w:rsidRPr="00C426E8">
        <w:rPr>
          <w:rFonts w:ascii="Arial" w:hAnsi="Arial" w:cs="Arial"/>
          <w:sz w:val="16"/>
          <w:szCs w:val="16"/>
        </w:rPr>
        <w:tab/>
      </w:r>
    </w:p>
    <w:p w:rsidR="007F4781" w:rsidRPr="00C426E8" w:rsidRDefault="007F4781" w:rsidP="0098110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268" w:type="dxa"/>
        <w:tblLook w:val="04A0"/>
      </w:tblPr>
      <w:tblGrid>
        <w:gridCol w:w="634"/>
        <w:gridCol w:w="962"/>
        <w:gridCol w:w="239"/>
        <w:gridCol w:w="1223"/>
        <w:gridCol w:w="8210"/>
      </w:tblGrid>
      <w:tr w:rsidR="00D1327C" w:rsidRPr="00C426E8" w:rsidTr="002A3D2C">
        <w:tc>
          <w:tcPr>
            <w:tcW w:w="0" w:type="auto"/>
          </w:tcPr>
          <w:p w:rsidR="00D1327C" w:rsidRPr="00C426E8" w:rsidRDefault="00D1327C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Week</w:t>
            </w:r>
          </w:p>
        </w:tc>
        <w:tc>
          <w:tcPr>
            <w:tcW w:w="949" w:type="dxa"/>
          </w:tcPr>
          <w:p w:rsidR="00D1327C" w:rsidRPr="00C426E8" w:rsidRDefault="00D1327C" w:rsidP="00EC07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3" w:type="dxa"/>
            <w:gridSpan w:val="3"/>
          </w:tcPr>
          <w:p w:rsidR="00D1327C" w:rsidRPr="00C426E8" w:rsidRDefault="007B08B1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D1327C" w:rsidRPr="00C426E8">
              <w:rPr>
                <w:rFonts w:ascii="Arial" w:hAnsi="Arial" w:cs="Arial"/>
                <w:sz w:val="16"/>
                <w:szCs w:val="16"/>
              </w:rPr>
              <w:t>Practical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Covered  Date</w:t>
            </w:r>
          </w:p>
        </w:tc>
      </w:tr>
      <w:tr w:rsidR="001052E6" w:rsidRPr="00C426E8" w:rsidTr="002A3D2C">
        <w:tc>
          <w:tcPr>
            <w:tcW w:w="0" w:type="auto"/>
          </w:tcPr>
          <w:p w:rsidR="001052E6" w:rsidRPr="00C426E8" w:rsidRDefault="001052E6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C41953" w:rsidRPr="00C426E8" w:rsidRDefault="0015313B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Lecture</w:t>
            </w:r>
            <w:r w:rsidR="00F45F69" w:rsidRPr="00C426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052E6" w:rsidRPr="00C426E8" w:rsidRDefault="00F45F69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Day</w:t>
            </w:r>
          </w:p>
        </w:tc>
        <w:tc>
          <w:tcPr>
            <w:tcW w:w="236" w:type="dxa"/>
          </w:tcPr>
          <w:p w:rsidR="001052E6" w:rsidRPr="00C426E8" w:rsidRDefault="001052E6" w:rsidP="00EC07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</w:tcPr>
          <w:p w:rsidR="00C41953" w:rsidRPr="00C426E8" w:rsidRDefault="00F45F69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 xml:space="preserve">Practical </w:t>
            </w:r>
          </w:p>
          <w:p w:rsidR="001052E6" w:rsidRPr="00C426E8" w:rsidRDefault="00F45F69" w:rsidP="00DC2C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Day</w:t>
            </w:r>
          </w:p>
        </w:tc>
        <w:tc>
          <w:tcPr>
            <w:tcW w:w="8100" w:type="dxa"/>
          </w:tcPr>
          <w:p w:rsidR="001052E6" w:rsidRPr="00C426E8" w:rsidRDefault="009A30F7" w:rsidP="009A30F7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="00F45F69" w:rsidRPr="00C426E8">
              <w:rPr>
                <w:rFonts w:ascii="Arial" w:hAnsi="Arial" w:cs="Arial"/>
                <w:sz w:val="16"/>
                <w:szCs w:val="16"/>
              </w:rPr>
              <w:t>Topic</w:t>
            </w:r>
          </w:p>
        </w:tc>
      </w:tr>
      <w:tr w:rsidR="00EE333F" w:rsidRPr="00C426E8" w:rsidTr="002A3D2C">
        <w:tc>
          <w:tcPr>
            <w:tcW w:w="11268" w:type="dxa"/>
            <w:gridSpan w:val="5"/>
          </w:tcPr>
          <w:p w:rsidR="00EE333F" w:rsidRPr="00C426E8" w:rsidRDefault="00EE333F" w:rsidP="00EE3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Unit-I</w:t>
            </w: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EC07FE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measure the dielectric strength of transformer oil.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9A30F7" w:rsidP="009A30F7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measure ABCD parameters of Short transmission line.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EC07FE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 xml:space="preserve">To measure ABCD parameters of </w:t>
            </w:r>
            <w:r w:rsidR="009A30F7" w:rsidRPr="00C426E8">
              <w:rPr>
                <w:rFonts w:ascii="Arial" w:eastAsia="Times New Roman" w:hAnsi="Arial" w:cs="Arial"/>
                <w:sz w:val="16"/>
                <w:szCs w:val="16"/>
              </w:rPr>
              <w:t xml:space="preserve">Medium </w:t>
            </w: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transmission line.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C7A" w:rsidRPr="00C426E8" w:rsidTr="002A3D2C">
        <w:tc>
          <w:tcPr>
            <w:tcW w:w="11268" w:type="dxa"/>
            <w:gridSpan w:val="5"/>
          </w:tcPr>
          <w:p w:rsidR="002D6C7A" w:rsidRPr="00C426E8" w:rsidRDefault="002D6C7A" w:rsidP="002D6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Unit-II</w:t>
            </w: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9A30F7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measure ABCD parameters of Long transmission line.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C33A1F" w:rsidP="00C33A1F">
            <w:pPr>
              <w:tabs>
                <w:tab w:val="left" w:pos="727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30F7" w:rsidRPr="00C426E8">
              <w:rPr>
                <w:rFonts w:ascii="Arial" w:eastAsia="Times New Roman" w:hAnsi="Arial" w:cs="Arial"/>
                <w:sz w:val="16"/>
                <w:szCs w:val="16"/>
              </w:rPr>
              <w:t>To plot power angle characteristics of transmission line.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6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9A30F7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To study the Ferranti effect on a transmission line.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0CE" w:rsidRPr="00C426E8" w:rsidTr="002A3D2C">
        <w:tc>
          <w:tcPr>
            <w:tcW w:w="0" w:type="auto"/>
          </w:tcPr>
          <w:p w:rsidR="002310CE" w:rsidRPr="00C426E8" w:rsidRDefault="002310CE" w:rsidP="005D4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426E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492" w:type="dxa"/>
            <w:gridSpan w:val="4"/>
          </w:tcPr>
          <w:p w:rsidR="002310CE" w:rsidRPr="00C426E8" w:rsidRDefault="002310CE" w:rsidP="005D4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426E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C42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4D8A" w:rsidRPr="00C426E8">
              <w:rPr>
                <w:rFonts w:ascii="Arial" w:hAnsi="Arial" w:cs="Arial"/>
                <w:b/>
                <w:sz w:val="16"/>
                <w:szCs w:val="16"/>
              </w:rPr>
              <w:t>Minor T</w:t>
            </w:r>
            <w:r w:rsidRPr="00C426E8">
              <w:rPr>
                <w:rFonts w:ascii="Arial" w:hAnsi="Arial" w:cs="Arial"/>
                <w:b/>
                <w:sz w:val="16"/>
                <w:szCs w:val="16"/>
              </w:rPr>
              <w:t>est</w:t>
            </w:r>
          </w:p>
        </w:tc>
      </w:tr>
      <w:tr w:rsidR="00E100A5" w:rsidRPr="00C426E8" w:rsidTr="002A3D2C">
        <w:tc>
          <w:tcPr>
            <w:tcW w:w="11268" w:type="dxa"/>
            <w:gridSpan w:val="5"/>
          </w:tcPr>
          <w:p w:rsidR="00E100A5" w:rsidRPr="00C426E8" w:rsidRDefault="00E100A5" w:rsidP="005D4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Unit-III</w:t>
            </w: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8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426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81F5B" w:rsidRPr="00C426E8" w:rsidRDefault="00981F5B" w:rsidP="005D4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00" w:type="dxa"/>
            <w:vMerge w:val="restart"/>
          </w:tcPr>
          <w:p w:rsidR="00EC07FE" w:rsidRPr="00C426E8" w:rsidRDefault="00EC07FE" w:rsidP="00D5644B">
            <w:pPr>
              <w:tabs>
                <w:tab w:val="left" w:pos="1447"/>
              </w:tabs>
              <w:spacing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5644B" w:rsidRPr="00C426E8" w:rsidRDefault="00D5644B" w:rsidP="00D5644B">
            <w:pPr>
              <w:tabs>
                <w:tab w:val="left" w:pos="1447"/>
              </w:tabs>
              <w:spacing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Viva-Voice 1</w:t>
            </w:r>
            <w:r w:rsidRPr="00C426E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st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9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EC07FE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study the characteristics of differential relay.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10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7FE" w:rsidRPr="00C426E8" w:rsidRDefault="009A30F7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study various types of distance relay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E8F" w:rsidRPr="00C426E8" w:rsidTr="002A3D2C">
        <w:tc>
          <w:tcPr>
            <w:tcW w:w="11268" w:type="dxa"/>
            <w:gridSpan w:val="5"/>
          </w:tcPr>
          <w:p w:rsidR="005C6E8F" w:rsidRPr="00C426E8" w:rsidRDefault="005C6E8F" w:rsidP="005C6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Unit-IV</w:t>
            </w: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11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D5644B" w:rsidRPr="00C426E8" w:rsidRDefault="00D5644B" w:rsidP="00D5644B">
            <w:pPr>
              <w:tabs>
                <w:tab w:val="left" w:pos="727"/>
              </w:tabs>
              <w:spacing w:line="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study the characteristics of transmission line represented by :</w:t>
            </w:r>
          </w:p>
          <w:p w:rsidR="00D5644B" w:rsidRPr="00C426E8" w:rsidRDefault="00D5644B" w:rsidP="00D5644B">
            <w:pPr>
              <w:numPr>
                <w:ilvl w:val="1"/>
                <w:numId w:val="4"/>
              </w:numPr>
              <w:tabs>
                <w:tab w:val="left" w:pos="1447"/>
              </w:tabs>
              <w:spacing w:line="0" w:lineRule="atLeast"/>
              <w:ind w:left="1447" w:hanging="727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T-Network :</w:t>
            </w:r>
          </w:p>
          <w:p w:rsidR="00EC07FE" w:rsidRPr="00C426E8" w:rsidRDefault="00D5644B" w:rsidP="00D5644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Pie-Network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81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12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D5644B" w:rsidRPr="00C426E8" w:rsidRDefault="00D5644B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plot the characteristics of IDMT static relay.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13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C33A1F" w:rsidRPr="00C426E8" w:rsidRDefault="00C33A1F" w:rsidP="00C33A1F">
            <w:pPr>
              <w:tabs>
                <w:tab w:val="left" w:pos="1447"/>
              </w:tabs>
              <w:spacing w:line="237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To find string efficiency of string insulator.</w:t>
            </w:r>
          </w:p>
          <w:p w:rsidR="00C33A1F" w:rsidRPr="00C426E8" w:rsidRDefault="00C33A1F" w:rsidP="00C33A1F">
            <w:pPr>
              <w:spacing w:line="1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33A1F" w:rsidRPr="00C426E8" w:rsidRDefault="00C33A1F" w:rsidP="00C33A1F">
            <w:pPr>
              <w:numPr>
                <w:ilvl w:val="0"/>
                <w:numId w:val="5"/>
              </w:numPr>
              <w:tabs>
                <w:tab w:val="left" w:pos="1447"/>
              </w:tabs>
              <w:spacing w:line="0" w:lineRule="atLeast"/>
              <w:ind w:left="1447" w:hanging="727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Without guard ring.</w:t>
            </w:r>
          </w:p>
          <w:p w:rsidR="00D5644B" w:rsidRPr="00C426E8" w:rsidRDefault="00C33A1F" w:rsidP="00C33A1F">
            <w:pPr>
              <w:numPr>
                <w:ilvl w:val="0"/>
                <w:numId w:val="5"/>
              </w:numPr>
              <w:tabs>
                <w:tab w:val="left" w:pos="1447"/>
              </w:tabs>
              <w:spacing w:line="0" w:lineRule="atLeast"/>
              <w:ind w:left="1447" w:hanging="727"/>
              <w:rPr>
                <w:rFonts w:ascii="Arial" w:eastAsia="Times New Roman" w:hAnsi="Arial" w:cs="Arial"/>
                <w:sz w:val="16"/>
                <w:szCs w:val="16"/>
              </w:rPr>
            </w:pPr>
            <w:r w:rsidRPr="00C426E8">
              <w:rPr>
                <w:rFonts w:ascii="Arial" w:eastAsia="Times New Roman" w:hAnsi="Arial" w:cs="Arial"/>
                <w:sz w:val="16"/>
                <w:szCs w:val="16"/>
              </w:rPr>
              <w:t>With guard ring</w:t>
            </w:r>
            <w:r w:rsidR="00D5644B" w:rsidRPr="00C426E8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1A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E0E" w:rsidRPr="00C426E8" w:rsidTr="002A3D2C">
        <w:tc>
          <w:tcPr>
            <w:tcW w:w="0" w:type="auto"/>
          </w:tcPr>
          <w:p w:rsidR="00EF7E0E" w:rsidRPr="00C426E8" w:rsidRDefault="00EF7E0E" w:rsidP="00DD6A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C426E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492" w:type="dxa"/>
            <w:gridSpan w:val="4"/>
          </w:tcPr>
          <w:p w:rsidR="00EF7E0E" w:rsidRPr="00C426E8" w:rsidRDefault="00EF7E0E" w:rsidP="00C419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26E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426E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Pr="00C426E8">
              <w:rPr>
                <w:rFonts w:ascii="Arial" w:hAnsi="Arial" w:cs="Arial"/>
                <w:b/>
                <w:sz w:val="16"/>
                <w:szCs w:val="16"/>
              </w:rPr>
              <w:t xml:space="preserve"> Minor test</w:t>
            </w:r>
          </w:p>
        </w:tc>
      </w:tr>
      <w:tr w:rsidR="00981F5B" w:rsidRPr="00C426E8" w:rsidTr="002A3D2C">
        <w:tc>
          <w:tcPr>
            <w:tcW w:w="0" w:type="auto"/>
          </w:tcPr>
          <w:p w:rsidR="00981F5B" w:rsidRPr="00C426E8" w:rsidRDefault="00981F5B" w:rsidP="00166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15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C426E8" w:rsidRDefault="00981F5B" w:rsidP="00976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C426E8" w:rsidRDefault="00D3764A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1F5B" w:rsidRPr="00C426E8" w:rsidRDefault="00981F5B" w:rsidP="00DE5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100" w:type="dxa"/>
            <w:vMerge w:val="restart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  <w:p w:rsidR="00D5644B" w:rsidRPr="00C426E8" w:rsidRDefault="00D5644B" w:rsidP="00981102">
            <w:pPr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Viva-Voice – 2</w:t>
            </w:r>
            <w:r w:rsidRPr="00C426E8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C426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81F5B" w:rsidRPr="00C426E8" w:rsidTr="002A3D2C">
        <w:tc>
          <w:tcPr>
            <w:tcW w:w="0" w:type="auto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976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976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F5B" w:rsidRPr="00C426E8" w:rsidTr="002A3D2C">
        <w:tc>
          <w:tcPr>
            <w:tcW w:w="0" w:type="auto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C426E8" w:rsidRDefault="00981F5B" w:rsidP="00976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6E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36" w:type="dxa"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C426E8" w:rsidRDefault="00981F5B" w:rsidP="009811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1102" w:rsidRPr="00C426E8" w:rsidRDefault="00981102" w:rsidP="00EF7E0E">
      <w:pPr>
        <w:spacing w:after="0"/>
        <w:rPr>
          <w:rFonts w:ascii="Arial" w:hAnsi="Arial" w:cs="Arial"/>
          <w:sz w:val="16"/>
          <w:szCs w:val="16"/>
        </w:rPr>
      </w:pPr>
    </w:p>
    <w:p w:rsidR="00525E49" w:rsidRPr="00C426E8" w:rsidRDefault="00525E49">
      <w:pPr>
        <w:jc w:val="center"/>
        <w:rPr>
          <w:rFonts w:ascii="Arial" w:hAnsi="Arial" w:cs="Arial"/>
          <w:sz w:val="28"/>
          <w:szCs w:val="28"/>
        </w:rPr>
      </w:pPr>
    </w:p>
    <w:sectPr w:rsidR="00525E49" w:rsidRPr="00C426E8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hybridMultilevel"/>
    <w:tmpl w:val="275AC79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39386574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4"/>
    <w:multiLevelType w:val="hybridMultilevel"/>
    <w:tmpl w:val="1CF10FD8"/>
    <w:lvl w:ilvl="0" w:tplc="FFFFFFFF">
      <w:start w:val="2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77152597"/>
    <w:multiLevelType w:val="hybridMultilevel"/>
    <w:tmpl w:val="B366D19C"/>
    <w:lvl w:ilvl="0" w:tplc="FFFFFFFF">
      <w:start w:val="1"/>
      <w:numFmt w:val="lowerRoman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A3D2C"/>
    <w:rsid w:val="002A5A54"/>
    <w:rsid w:val="002D6C7A"/>
    <w:rsid w:val="0033527D"/>
    <w:rsid w:val="003528D0"/>
    <w:rsid w:val="00357ED6"/>
    <w:rsid w:val="00365D65"/>
    <w:rsid w:val="00490F53"/>
    <w:rsid w:val="00525E49"/>
    <w:rsid w:val="005717B5"/>
    <w:rsid w:val="005C6E8F"/>
    <w:rsid w:val="005D4436"/>
    <w:rsid w:val="00655C46"/>
    <w:rsid w:val="006F24E1"/>
    <w:rsid w:val="00712B77"/>
    <w:rsid w:val="0073318B"/>
    <w:rsid w:val="00754291"/>
    <w:rsid w:val="007917A1"/>
    <w:rsid w:val="007A6E7F"/>
    <w:rsid w:val="007B08B1"/>
    <w:rsid w:val="007E09CD"/>
    <w:rsid w:val="007F4781"/>
    <w:rsid w:val="008105EC"/>
    <w:rsid w:val="0083574F"/>
    <w:rsid w:val="0086569F"/>
    <w:rsid w:val="009039FA"/>
    <w:rsid w:val="00916D06"/>
    <w:rsid w:val="009633E1"/>
    <w:rsid w:val="0097619A"/>
    <w:rsid w:val="00981102"/>
    <w:rsid w:val="00981F5B"/>
    <w:rsid w:val="009A30F7"/>
    <w:rsid w:val="009D505F"/>
    <w:rsid w:val="00A75B1F"/>
    <w:rsid w:val="00B25CE5"/>
    <w:rsid w:val="00B660D5"/>
    <w:rsid w:val="00B96B66"/>
    <w:rsid w:val="00BC0A03"/>
    <w:rsid w:val="00BF6014"/>
    <w:rsid w:val="00C33A1F"/>
    <w:rsid w:val="00C366CA"/>
    <w:rsid w:val="00C41953"/>
    <w:rsid w:val="00C426E8"/>
    <w:rsid w:val="00C77BEC"/>
    <w:rsid w:val="00D1327C"/>
    <w:rsid w:val="00D35BE3"/>
    <w:rsid w:val="00D3764A"/>
    <w:rsid w:val="00D5644B"/>
    <w:rsid w:val="00DC2CB2"/>
    <w:rsid w:val="00DD6AC9"/>
    <w:rsid w:val="00DE5B8F"/>
    <w:rsid w:val="00E100A5"/>
    <w:rsid w:val="00E37505"/>
    <w:rsid w:val="00EC07FE"/>
    <w:rsid w:val="00EE2F94"/>
    <w:rsid w:val="00EE333F"/>
    <w:rsid w:val="00EE59B6"/>
    <w:rsid w:val="00EF7E0E"/>
    <w:rsid w:val="00F1292C"/>
    <w:rsid w:val="00F30217"/>
    <w:rsid w:val="00F45F69"/>
    <w:rsid w:val="00F4646D"/>
    <w:rsid w:val="00F74D8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9DFB-69EF-4FB1-A7E5-522E4098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2018-08-06T08:50:00Z</dcterms:created>
  <dcterms:modified xsi:type="dcterms:W3CDTF">2018-08-06T08:50:00Z</dcterms:modified>
</cp:coreProperties>
</file>